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52"/>
        <w:gridCol w:w="3508"/>
      </w:tblGrid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>
              <w:br w:type="page"/>
            </w:r>
            <w:r w:rsidRPr="00E22BDE">
              <w:rPr>
                <w:b/>
                <w:sz w:val="24"/>
                <w:szCs w:val="24"/>
              </w:rPr>
              <w:t>A tantárgy megnevezése:</w:t>
            </w:r>
          </w:p>
          <w:p w:rsidR="00226D78" w:rsidRPr="00E22BDE" w:rsidRDefault="00910B5A" w:rsidP="001404B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Alkalmazott matematika</w:t>
            </w:r>
            <w:r w:rsidR="00226D78" w:rsidRPr="00E22B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 xml:space="preserve">Kód: </w:t>
            </w:r>
          </w:p>
          <w:p w:rsidR="00226D78" w:rsidRPr="00D81D58" w:rsidRDefault="0052368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D81D58">
              <w:rPr>
                <w:rFonts w:eastAsia="SimSun"/>
                <w:bCs/>
                <w:i/>
                <w:sz w:val="24"/>
                <w:szCs w:val="24"/>
              </w:rPr>
              <w:t>NBT_</w:t>
            </w:r>
            <w:r w:rsidR="00910B5A">
              <w:rPr>
                <w:rFonts w:eastAsia="SimSun"/>
                <w:bCs/>
                <w:i/>
                <w:sz w:val="24"/>
                <w:szCs w:val="24"/>
              </w:rPr>
              <w:t>I</w:t>
            </w:r>
            <w:r w:rsidRPr="00D81D58">
              <w:rPr>
                <w:rFonts w:eastAsia="SimSun"/>
                <w:bCs/>
                <w:i/>
                <w:sz w:val="24"/>
                <w:szCs w:val="24"/>
              </w:rPr>
              <w:t>M</w:t>
            </w:r>
            <w:r w:rsidR="00910B5A">
              <w:rPr>
                <w:rFonts w:eastAsia="SimSun"/>
                <w:bCs/>
                <w:i/>
                <w:sz w:val="24"/>
                <w:szCs w:val="24"/>
              </w:rPr>
              <w:t>713K</w:t>
            </w:r>
            <w:r w:rsidRPr="00D81D58">
              <w:rPr>
                <w:rFonts w:eastAsia="SimSu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Kreditszám:</w:t>
            </w:r>
          </w:p>
          <w:p w:rsidR="00226D78" w:rsidRPr="00E22BDE" w:rsidRDefault="00226D7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2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tantárgyért felelős szervezeti egység:</w:t>
            </w:r>
          </w:p>
          <w:p w:rsidR="00226D78" w:rsidRPr="00E22BDE" w:rsidRDefault="00226D78" w:rsidP="001404B6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EKF </w:t>
            </w:r>
            <w:r w:rsidR="00910B5A">
              <w:rPr>
                <w:i/>
                <w:sz w:val="24"/>
                <w:szCs w:val="24"/>
              </w:rPr>
              <w:t>Matematikai és Informatikai Intézet</w:t>
            </w: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 kurzus jellege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3212DF" w:rsidP="001404B6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elmélet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Kontaktóraszám:</w:t>
            </w:r>
          </w:p>
          <w:p w:rsidR="00226D78" w:rsidRPr="00E22BDE" w:rsidRDefault="003212DF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226D78" w:rsidRPr="00E22BDE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226D78" w:rsidRPr="00E22BDE" w:rsidTr="00D429E0">
        <w:tc>
          <w:tcPr>
            <w:tcW w:w="3888" w:type="dxa"/>
          </w:tcPr>
          <w:p w:rsidR="00226D78" w:rsidRPr="00E22BDE" w:rsidRDefault="00226D78" w:rsidP="001404B6">
            <w:pPr>
              <w:spacing w:line="276" w:lineRule="auto"/>
              <w:rPr>
                <w:b/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Előfeltételek:</w:t>
            </w:r>
          </w:p>
          <w:p w:rsidR="00226D78" w:rsidRPr="00D429E0" w:rsidRDefault="00226D7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</w:p>
        </w:tc>
        <w:tc>
          <w:tcPr>
            <w:tcW w:w="2252" w:type="dxa"/>
          </w:tcPr>
          <w:p w:rsidR="00226D78" w:rsidRPr="00E22BDE" w:rsidRDefault="00226D78" w:rsidP="001404B6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b/>
                <w:sz w:val="24"/>
                <w:szCs w:val="24"/>
              </w:rPr>
              <w:t>Az értékelés formája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E22BDE" w:rsidRDefault="00910B5A" w:rsidP="001404B6">
            <w:pPr>
              <w:spacing w:line="276" w:lineRule="auto"/>
              <w:ind w:firstLine="284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kollokvium</w:t>
            </w:r>
            <w:r w:rsidR="00226D78" w:rsidRPr="00E22B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226D78" w:rsidRPr="00E22BDE" w:rsidRDefault="00226D78" w:rsidP="001404B6">
            <w:pPr>
              <w:spacing w:line="276" w:lineRule="auto"/>
              <w:ind w:firstLine="284"/>
              <w:rPr>
                <w:b/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429E0" w:rsidRPr="00D429E0" w:rsidRDefault="00D429E0" w:rsidP="001404B6">
            <w:pPr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 w:rsidRPr="00D429E0">
              <w:rPr>
                <w:b/>
                <w:sz w:val="24"/>
                <w:szCs w:val="24"/>
              </w:rPr>
              <w:t>Tantárgyleírás:</w:t>
            </w:r>
          </w:p>
          <w:p w:rsidR="00D429E0" w:rsidRPr="00D429E0" w:rsidRDefault="00D429E0" w:rsidP="001404B6">
            <w:pPr>
              <w:autoSpaceDE w:val="0"/>
              <w:autoSpaceDN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226D78" w:rsidRPr="00C449DF" w:rsidRDefault="00C449DF" w:rsidP="00C449DF">
            <w:pPr>
              <w:autoSpaceDE w:val="0"/>
              <w:autoSpaceDN w:val="0"/>
              <w:spacing w:line="276" w:lineRule="auto"/>
              <w:ind w:left="284"/>
              <w:rPr>
                <w:b/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226D78" w:rsidRPr="00C449DF">
              <w:rPr>
                <w:b/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053D13" w:rsidRPr="00053D13" w:rsidRDefault="000935D8" w:rsidP="00C449DF">
            <w:pPr>
              <w:pStyle w:val="DefaultParagraphFont1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935D8">
              <w:rPr>
                <w:sz w:val="24"/>
                <w:szCs w:val="24"/>
              </w:rPr>
              <w:t xml:space="preserve">A tantárgy célja, hogy </w:t>
            </w:r>
            <w:r>
              <w:rPr>
                <w:sz w:val="24"/>
                <w:szCs w:val="24"/>
              </w:rPr>
              <w:t xml:space="preserve">a hallgatókat </w:t>
            </w:r>
            <w:r w:rsidRPr="000935D8">
              <w:rPr>
                <w:sz w:val="24"/>
                <w:szCs w:val="24"/>
              </w:rPr>
              <w:t>megismertesse a</w:t>
            </w:r>
            <w:r w:rsidR="00910B5A">
              <w:rPr>
                <w:sz w:val="24"/>
                <w:szCs w:val="24"/>
              </w:rPr>
              <w:t xml:space="preserve"> felsőbb matematika alapvető</w:t>
            </w:r>
            <w:r w:rsidRPr="000935D8">
              <w:rPr>
                <w:sz w:val="24"/>
                <w:szCs w:val="24"/>
              </w:rPr>
              <w:t xml:space="preserve"> fogalm</w:t>
            </w:r>
            <w:r w:rsidR="00910B5A">
              <w:rPr>
                <w:sz w:val="24"/>
                <w:szCs w:val="24"/>
              </w:rPr>
              <w:t>aival és összefüggéseivel</w:t>
            </w:r>
            <w:r>
              <w:rPr>
                <w:sz w:val="24"/>
                <w:szCs w:val="24"/>
              </w:rPr>
              <w:t>.</w:t>
            </w:r>
            <w:r w:rsidR="0072408A">
              <w:rPr>
                <w:sz w:val="24"/>
                <w:szCs w:val="24"/>
              </w:rPr>
              <w:t xml:space="preserve"> </w:t>
            </w:r>
            <w:r w:rsidR="00053D13" w:rsidRPr="00053D13">
              <w:rPr>
                <w:sz w:val="24"/>
                <w:szCs w:val="24"/>
              </w:rPr>
              <w:t xml:space="preserve">Az elsajátított ismeretek </w:t>
            </w:r>
            <w:r w:rsidR="00910B5A">
              <w:rPr>
                <w:sz w:val="24"/>
                <w:szCs w:val="24"/>
              </w:rPr>
              <w:t>birtokában</w:t>
            </w:r>
            <w:r w:rsidR="00053D13" w:rsidRPr="00053D13">
              <w:rPr>
                <w:sz w:val="24"/>
                <w:szCs w:val="24"/>
              </w:rPr>
              <w:t xml:space="preserve"> </w:t>
            </w:r>
            <w:r w:rsidR="00910B5A">
              <w:rPr>
                <w:sz w:val="24"/>
                <w:szCs w:val="24"/>
              </w:rPr>
              <w:t xml:space="preserve">a hallgató </w:t>
            </w:r>
            <w:r w:rsidR="00053D13" w:rsidRPr="00053D13">
              <w:rPr>
                <w:sz w:val="24"/>
                <w:szCs w:val="24"/>
              </w:rPr>
              <w:t xml:space="preserve">képessé válik </w:t>
            </w:r>
            <w:r w:rsidR="00910B5A">
              <w:rPr>
                <w:sz w:val="24"/>
                <w:szCs w:val="24"/>
              </w:rPr>
              <w:t>a fogalmak szabatos megfogalmazására, állítások precíz kimondására, az ismeretek felhasználásával pedig önálló feladatmegoldásra.</w:t>
            </w:r>
          </w:p>
          <w:p w:rsidR="00226D78" w:rsidRPr="00E22BDE" w:rsidRDefault="00226D78" w:rsidP="001404B6">
            <w:pPr>
              <w:autoSpaceDE w:val="0"/>
              <w:autoSpaceDN w:val="0"/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Pr="00C449DF" w:rsidRDefault="00226D78" w:rsidP="00C449D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226D78" w:rsidRPr="00E22BDE" w:rsidRDefault="00226D78" w:rsidP="001404B6">
            <w:pPr>
              <w:spacing w:line="276" w:lineRule="auto"/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226D78" w:rsidRPr="006B3C9D" w:rsidRDefault="005119CA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Halmazokkal kapcsolatos alapvető fogalmak, halmazműveletek és azok tulajdonságainak ismerete.</w:t>
            </w:r>
          </w:p>
          <w:p w:rsidR="006B3C9D" w:rsidRPr="006B3C9D" w:rsidRDefault="005119CA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Függvényekkel kapcsolatos alapfogalmak ismerete: relációk, függvények, értelmezési tartomány, értékkészlet,</w:t>
            </w:r>
            <w:r w:rsidRPr="005119CA">
              <w:rPr>
                <w:spacing w:val="-6"/>
                <w:sz w:val="24"/>
                <w:szCs w:val="24"/>
              </w:rPr>
              <w:t xml:space="preserve"> összetett függvény, inverz függvény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zérushely</w:t>
            </w:r>
            <w:proofErr w:type="spellEnd"/>
            <w:r>
              <w:rPr>
                <w:spacing w:val="-6"/>
                <w:sz w:val="24"/>
                <w:szCs w:val="24"/>
              </w:rPr>
              <w:t>, paritás, monotonitás, szélső értékek, konvex és konkáv függvények, inflexiós pont</w:t>
            </w:r>
          </w:p>
          <w:p w:rsidR="006B3C9D" w:rsidRPr="006B3C9D" w:rsidRDefault="005119CA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Valós számsorozatok, részsorozat, konvergencia fogalmainak és a velük kapcsolatos alapvető tételek (pl. Cauchy-féle konvergencia-kritérium, határátmeneti szabályok, rendőr-tétel, stb.) ismerete </w:t>
            </w:r>
          </w:p>
          <w:p w:rsidR="00226D78" w:rsidRPr="00AE76E9" w:rsidRDefault="005119CA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Valós számsorok és azok konvergenciája fogalmának, és az alapvető konvergencia-kritériumok ismerete</w:t>
            </w:r>
            <w:r w:rsidR="00226D78" w:rsidRPr="00AE76E9">
              <w:rPr>
                <w:sz w:val="24"/>
                <w:szCs w:val="24"/>
              </w:rPr>
              <w:t xml:space="preserve"> </w:t>
            </w:r>
          </w:p>
          <w:p w:rsidR="006B3C9D" w:rsidRDefault="005119CA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a valós függvények határértékének </w:t>
            </w:r>
            <w:r w:rsidR="00967136">
              <w:rPr>
                <w:sz w:val="24"/>
                <w:szCs w:val="24"/>
              </w:rPr>
              <w:t xml:space="preserve">és folytonosságának </w:t>
            </w:r>
            <w:r>
              <w:rPr>
                <w:sz w:val="24"/>
                <w:szCs w:val="24"/>
              </w:rPr>
              <w:t>fogalmát</w:t>
            </w:r>
            <w:r w:rsidR="00967136">
              <w:rPr>
                <w:sz w:val="24"/>
                <w:szCs w:val="24"/>
              </w:rPr>
              <w:t>, a folytonos függvények alapvető tulajdonságait</w:t>
            </w:r>
          </w:p>
          <w:p w:rsidR="000D0878" w:rsidRDefault="00967136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a valós függvények differenciálhatóságával kapcsolatos fogalmakat, a deriválási szabályokat, és az elemi függvények </w:t>
            </w:r>
            <w:proofErr w:type="spellStart"/>
            <w:r>
              <w:rPr>
                <w:sz w:val="24"/>
                <w:szCs w:val="24"/>
              </w:rPr>
              <w:t>deriváltfüggvényeit</w:t>
            </w:r>
            <w:proofErr w:type="spellEnd"/>
            <w:r>
              <w:rPr>
                <w:sz w:val="24"/>
                <w:szCs w:val="24"/>
              </w:rPr>
              <w:t xml:space="preserve">, valamint a </w:t>
            </w:r>
            <w:r w:rsidRPr="00967136">
              <w:rPr>
                <w:sz w:val="24"/>
                <w:szCs w:val="24"/>
              </w:rPr>
              <w:t>differenciálszámítás középértéktételei</w:t>
            </w:r>
            <w:r>
              <w:rPr>
                <w:sz w:val="24"/>
                <w:szCs w:val="24"/>
              </w:rPr>
              <w:t>t és a Taylor formulát</w:t>
            </w:r>
            <w:r w:rsidRPr="00967136">
              <w:rPr>
                <w:sz w:val="24"/>
                <w:szCs w:val="24"/>
              </w:rPr>
              <w:t>.</w:t>
            </w:r>
          </w:p>
          <w:p w:rsidR="000D0878" w:rsidRPr="00A42CF9" w:rsidRDefault="00967136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differenciálszámítás és szélsőérték-számítás kapcsolatát</w:t>
            </w:r>
          </w:p>
          <w:p w:rsidR="000D0878" w:rsidRPr="00F35C13" w:rsidRDefault="00967136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Ismerje az integrálszámítás alapjait: a </w:t>
            </w:r>
            <w:proofErr w:type="spellStart"/>
            <w:r>
              <w:rPr>
                <w:sz w:val="24"/>
                <w:szCs w:val="24"/>
              </w:rPr>
              <w:t>Riemann-integrál</w:t>
            </w:r>
            <w:proofErr w:type="spellEnd"/>
            <w:r>
              <w:rPr>
                <w:sz w:val="24"/>
                <w:szCs w:val="24"/>
              </w:rPr>
              <w:t xml:space="preserve"> koncepcióját, az alapintegrálokat, és az alapvető integrálási szabályokat és a Newton-Leibniz formulát</w:t>
            </w:r>
          </w:p>
          <w:p w:rsidR="006E6AE6" w:rsidRDefault="006E6AE6" w:rsidP="001404B6">
            <w:pPr>
              <w:spacing w:line="276" w:lineRule="auto"/>
              <w:ind w:left="180"/>
              <w:rPr>
                <w:sz w:val="24"/>
                <w:szCs w:val="24"/>
              </w:rPr>
            </w:pPr>
          </w:p>
          <w:p w:rsidR="00226D78" w:rsidRPr="00E22BDE" w:rsidRDefault="00226D78" w:rsidP="001404B6">
            <w:pPr>
              <w:spacing w:line="276" w:lineRule="auto"/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</w:p>
          <w:p w:rsidR="005A6D32" w:rsidRDefault="00226D78" w:rsidP="001404B6">
            <w:pPr>
              <w:numPr>
                <w:ilvl w:val="0"/>
                <w:numId w:val="2"/>
              </w:numPr>
              <w:tabs>
                <w:tab w:val="num" w:pos="180"/>
              </w:tabs>
              <w:spacing w:line="276" w:lineRule="auto"/>
              <w:ind w:left="180" w:firstLine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hallgató</w:t>
            </w:r>
            <w:r w:rsidR="00FA30ED">
              <w:rPr>
                <w:sz w:val="24"/>
                <w:szCs w:val="24"/>
              </w:rPr>
              <w:t xml:space="preserve"> a függvény fogalmát ismei, tisztán látja a körülötte lévő, egyváltozós függvénnyel leírható folyamatokat.</w:t>
            </w:r>
          </w:p>
          <w:p w:rsidR="00681FA9" w:rsidRDefault="00DD2A6F" w:rsidP="001404B6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sorozatok, sorok, függvények határérték számítására több módszert is ismer, és </w:t>
            </w:r>
            <w:r>
              <w:rPr>
                <w:sz w:val="24"/>
                <w:szCs w:val="24"/>
              </w:rPr>
              <w:lastRenderedPageBreak/>
              <w:t xml:space="preserve">tisztában van az egyes módszerek alkalmazhatóságának feltételeivel </w:t>
            </w:r>
          </w:p>
          <w:p w:rsidR="00A42CF9" w:rsidRDefault="00DD2A6F" w:rsidP="001404B6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Képes a tanult a deriválási szabályok és alapderiváltak segítségével differenciálható függvények </w:t>
            </w:r>
            <w:proofErr w:type="spellStart"/>
            <w:r>
              <w:rPr>
                <w:sz w:val="24"/>
                <w:szCs w:val="24"/>
              </w:rPr>
              <w:t>deriváltfüggvényének</w:t>
            </w:r>
            <w:proofErr w:type="spellEnd"/>
            <w:r>
              <w:rPr>
                <w:sz w:val="24"/>
                <w:szCs w:val="24"/>
              </w:rPr>
              <w:t xml:space="preserve"> meghatározására</w:t>
            </w:r>
          </w:p>
          <w:p w:rsidR="00681FA9" w:rsidRDefault="00DD2A6F" w:rsidP="001404B6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 valós függvények </w:t>
            </w:r>
            <w:r w:rsidRPr="00DD2A6F">
              <w:rPr>
                <w:sz w:val="24"/>
                <w:szCs w:val="24"/>
              </w:rPr>
              <w:t>lokális és globális tulajdonságai</w:t>
            </w:r>
            <w:r>
              <w:rPr>
                <w:sz w:val="24"/>
                <w:szCs w:val="24"/>
              </w:rPr>
              <w:t>, képes azok meghatározására</w:t>
            </w:r>
          </w:p>
          <w:p w:rsidR="00DD2A6F" w:rsidRPr="00681FA9" w:rsidRDefault="00DD2A6F" w:rsidP="001404B6">
            <w:pPr>
              <w:numPr>
                <w:ilvl w:val="0"/>
                <w:numId w:val="3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Ismeri az alapvető integrálási szabályokat, és azok alkalmazhatóságának feltételeit, valamint a </w:t>
            </w:r>
            <w:proofErr w:type="spellStart"/>
            <w:r>
              <w:rPr>
                <w:sz w:val="24"/>
                <w:szCs w:val="24"/>
              </w:rPr>
              <w:t>Riemann-integrál</w:t>
            </w:r>
            <w:proofErr w:type="spellEnd"/>
            <w:r>
              <w:rPr>
                <w:sz w:val="24"/>
                <w:szCs w:val="24"/>
              </w:rPr>
              <w:t xml:space="preserve"> néhány alkalmazási lehetőségét (pl. ívhossz, térfogat) </w:t>
            </w:r>
          </w:p>
          <w:p w:rsidR="00681FA9" w:rsidRDefault="00681FA9" w:rsidP="001404B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DD2A6F" w:rsidRPr="00681FA9" w:rsidRDefault="00DD2A6F" w:rsidP="001404B6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226D78" w:rsidRPr="00681FA9" w:rsidRDefault="00226D78" w:rsidP="001404B6">
            <w:pPr>
              <w:spacing w:line="276" w:lineRule="auto"/>
              <w:ind w:left="284"/>
              <w:jc w:val="both"/>
              <w:rPr>
                <w:i/>
                <w:sz w:val="24"/>
                <w:szCs w:val="24"/>
              </w:rPr>
            </w:pPr>
            <w:r w:rsidRPr="00681FA9">
              <w:rPr>
                <w:i/>
                <w:sz w:val="24"/>
                <w:szCs w:val="24"/>
              </w:rPr>
              <w:t>Szakmai szerepvállalás és elkötelezettség:</w:t>
            </w:r>
          </w:p>
          <w:p w:rsidR="00536A64" w:rsidRDefault="00FA30ED" w:rsidP="001404B6">
            <w:pPr>
              <w:numPr>
                <w:ilvl w:val="0"/>
                <w:numId w:val="4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ismeretanyag elsajátítása következtében a hallgató problémamegoldó képessége fejlődik </w:t>
            </w:r>
          </w:p>
          <w:p w:rsidR="00226D78" w:rsidRDefault="00FA30ED" w:rsidP="001404B6">
            <w:pPr>
              <w:numPr>
                <w:ilvl w:val="0"/>
                <w:numId w:val="4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Elemezni tudja az egyváltozós függvénnyel jellemezhető folyamatokat</w:t>
            </w:r>
          </w:p>
          <w:p w:rsidR="00FA30ED" w:rsidRDefault="00FA30ED" w:rsidP="001404B6">
            <w:pPr>
              <w:numPr>
                <w:ilvl w:val="0"/>
                <w:numId w:val="4"/>
              </w:numPr>
              <w:tabs>
                <w:tab w:val="clear" w:pos="974"/>
                <w:tab w:val="num" w:pos="180"/>
              </w:tabs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munkakörében felmerülő számítási feladatok pontos megoldására</w:t>
            </w:r>
          </w:p>
          <w:p w:rsidR="00226D78" w:rsidRPr="00E22BDE" w:rsidRDefault="00226D78" w:rsidP="001404B6">
            <w:pPr>
              <w:tabs>
                <w:tab w:val="num" w:pos="180"/>
              </w:tabs>
              <w:autoSpaceDE w:val="0"/>
              <w:autoSpaceDN w:val="0"/>
              <w:spacing w:line="276" w:lineRule="auto"/>
              <w:ind w:left="180" w:firstLine="104"/>
              <w:jc w:val="both"/>
              <w:rPr>
                <w:sz w:val="24"/>
                <w:szCs w:val="24"/>
              </w:rPr>
            </w:pPr>
          </w:p>
          <w:p w:rsidR="00226D78" w:rsidRPr="00C449DF" w:rsidRDefault="00226D78" w:rsidP="00C449D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0D0878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Halmazok, relációk, függvények</w:t>
            </w:r>
          </w:p>
          <w:p w:rsidR="000D0878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Valós számsorozatok</w:t>
            </w:r>
          </w:p>
          <w:p w:rsidR="000D0878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Valós számsorok</w:t>
            </w:r>
          </w:p>
          <w:p w:rsidR="000D0878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Valós függvények határértéke, folytonossága</w:t>
            </w:r>
          </w:p>
          <w:p w:rsidR="00C16E2A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Valós függvények differenciálhatósága</w:t>
            </w:r>
          </w:p>
          <w:p w:rsidR="00C16E2A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Függvényvizsgálat</w:t>
            </w:r>
          </w:p>
          <w:p w:rsidR="00C16E2A" w:rsidRDefault="00C16E2A" w:rsidP="001404B6">
            <w:pPr>
              <w:numPr>
                <w:ilvl w:val="0"/>
                <w:numId w:val="5"/>
              </w:numPr>
              <w:tabs>
                <w:tab w:val="clear" w:pos="974"/>
                <w:tab w:val="num" w:pos="0"/>
              </w:tabs>
              <w:spacing w:line="276" w:lineRule="auto"/>
              <w:ind w:left="720" w:hanging="436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integrálszámítás alapjai</w:t>
            </w:r>
          </w:p>
          <w:p w:rsidR="00226D78" w:rsidRPr="00E22BDE" w:rsidRDefault="00226D78" w:rsidP="001404B6">
            <w:pPr>
              <w:tabs>
                <w:tab w:val="num" w:pos="0"/>
              </w:tabs>
              <w:autoSpaceDE w:val="0"/>
              <w:autoSpaceDN w:val="0"/>
              <w:spacing w:line="276" w:lineRule="auto"/>
              <w:ind w:firstLine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C449DF" w:rsidRDefault="00226D78" w:rsidP="00C449DF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226D78" w:rsidRPr="00C449DF" w:rsidRDefault="00C16E2A" w:rsidP="00C449DF">
            <w:pPr>
              <w:pStyle w:val="Listaszerbekezds"/>
              <w:numPr>
                <w:ilvl w:val="0"/>
                <w:numId w:val="2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449DF">
              <w:rPr>
                <w:sz w:val="24"/>
                <w:szCs w:val="24"/>
              </w:rPr>
              <w:t>Az előadásokon elhangzott elméleti ismeretek elsajátítása, melyről a vizsgaidőszakban, kollokvium formájában tesznek a hallgatók tanúbizonyságot</w:t>
            </w:r>
          </w:p>
          <w:p w:rsidR="00226D78" w:rsidRPr="00E22BDE" w:rsidRDefault="00226D78" w:rsidP="001404B6">
            <w:pPr>
              <w:spacing w:line="276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C449DF" w:rsidRPr="00C449DF" w:rsidRDefault="00226D78" w:rsidP="00C449DF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  <w:r w:rsidRPr="00C449DF">
              <w:rPr>
                <w:b/>
                <w:i/>
                <w:sz w:val="24"/>
                <w:szCs w:val="24"/>
                <w:u w:val="single"/>
              </w:rPr>
              <w:t>Munkaformák: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226D78" w:rsidRPr="00C449DF" w:rsidRDefault="00C16E2A" w:rsidP="00C449DF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spacing w:line="276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C449DF">
              <w:rPr>
                <w:sz w:val="24"/>
                <w:szCs w:val="24"/>
              </w:rPr>
              <w:t>előadás</w:t>
            </w:r>
            <w:r w:rsidR="00226D78" w:rsidRPr="00C449DF">
              <w:rPr>
                <w:sz w:val="24"/>
                <w:szCs w:val="24"/>
              </w:rPr>
              <w:t>.</w:t>
            </w:r>
          </w:p>
          <w:p w:rsidR="00226D78" w:rsidRPr="00E22BDE" w:rsidRDefault="00226D78" w:rsidP="001404B6">
            <w:pPr>
              <w:spacing w:line="276" w:lineRule="auto"/>
              <w:ind w:firstLine="284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226D78" w:rsidRPr="00C449DF" w:rsidRDefault="00226D78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49DF">
              <w:rPr>
                <w:b/>
                <w:i/>
                <w:sz w:val="24"/>
                <w:szCs w:val="24"/>
                <w:u w:val="single"/>
              </w:rPr>
              <w:t>Kötelező irodalom:</w:t>
            </w:r>
          </w:p>
          <w:p w:rsidR="006E6AE6" w:rsidRDefault="005119CA" w:rsidP="001404B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5119CA">
              <w:rPr>
                <w:sz w:val="24"/>
                <w:szCs w:val="24"/>
              </w:rPr>
              <w:t>Liptai K</w:t>
            </w:r>
            <w:proofErr w:type="gramStart"/>
            <w:r w:rsidRPr="005119CA">
              <w:rPr>
                <w:sz w:val="24"/>
                <w:szCs w:val="24"/>
              </w:rPr>
              <w:t>.,</w:t>
            </w:r>
            <w:proofErr w:type="gramEnd"/>
            <w:r w:rsidRPr="005119CA">
              <w:rPr>
                <w:sz w:val="24"/>
                <w:szCs w:val="24"/>
              </w:rPr>
              <w:t xml:space="preserve"> Mátyás F., Rados M., </w:t>
            </w:r>
            <w:proofErr w:type="spellStart"/>
            <w:r w:rsidRPr="005119CA">
              <w:rPr>
                <w:sz w:val="24"/>
                <w:szCs w:val="24"/>
              </w:rPr>
              <w:t>Sashalminé</w:t>
            </w:r>
            <w:proofErr w:type="spellEnd"/>
            <w:r w:rsidRPr="005119CA">
              <w:rPr>
                <w:sz w:val="24"/>
                <w:szCs w:val="24"/>
              </w:rPr>
              <w:t xml:space="preserve"> Kelemen É., </w:t>
            </w:r>
            <w:proofErr w:type="spellStart"/>
            <w:r w:rsidRPr="005119CA">
              <w:rPr>
                <w:sz w:val="24"/>
                <w:szCs w:val="24"/>
              </w:rPr>
              <w:t>Szepessy</w:t>
            </w:r>
            <w:proofErr w:type="spellEnd"/>
            <w:r w:rsidRPr="005119CA">
              <w:rPr>
                <w:sz w:val="24"/>
                <w:szCs w:val="24"/>
              </w:rPr>
              <w:t xml:space="preserve"> B., </w:t>
            </w:r>
            <w:proofErr w:type="spellStart"/>
            <w:r w:rsidRPr="005119CA">
              <w:rPr>
                <w:sz w:val="24"/>
                <w:szCs w:val="24"/>
              </w:rPr>
              <w:t>Tómács</w:t>
            </w:r>
            <w:proofErr w:type="spellEnd"/>
            <w:r w:rsidRPr="005119CA">
              <w:rPr>
                <w:sz w:val="24"/>
                <w:szCs w:val="24"/>
              </w:rPr>
              <w:t xml:space="preserve"> T., </w:t>
            </w:r>
            <w:proofErr w:type="spellStart"/>
            <w:r w:rsidRPr="005119CA">
              <w:rPr>
                <w:sz w:val="24"/>
                <w:szCs w:val="24"/>
              </w:rPr>
              <w:t>Zay</w:t>
            </w:r>
            <w:proofErr w:type="spellEnd"/>
            <w:r w:rsidRPr="005119CA">
              <w:rPr>
                <w:sz w:val="24"/>
                <w:szCs w:val="24"/>
              </w:rPr>
              <w:t xml:space="preserve"> B., Matematika nem matematika szakos hallga</w:t>
            </w:r>
            <w:r>
              <w:rPr>
                <w:sz w:val="24"/>
                <w:szCs w:val="24"/>
              </w:rPr>
              <w:t>tóknak, EKF Líceum Kiadó, Eger, 2000.</w:t>
            </w:r>
          </w:p>
          <w:p w:rsidR="005119CA" w:rsidRPr="006E6AE6" w:rsidRDefault="005119CA" w:rsidP="001404B6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Liptai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Analízis feladatgyűjtemény, EKF Líceum Kiadó, Eger, 2005. </w:t>
            </w:r>
          </w:p>
          <w:p w:rsidR="00D429E0" w:rsidRDefault="00D429E0" w:rsidP="001404B6">
            <w:pPr>
              <w:autoSpaceDE w:val="0"/>
              <w:autoSpaceDN w:val="0"/>
              <w:spacing w:line="276" w:lineRule="auto"/>
              <w:ind w:left="284"/>
              <w:jc w:val="both"/>
              <w:rPr>
                <w:i/>
                <w:sz w:val="24"/>
                <w:szCs w:val="24"/>
                <w:u w:val="single"/>
              </w:rPr>
            </w:pPr>
          </w:p>
          <w:p w:rsidR="00226D78" w:rsidRPr="00C449DF" w:rsidRDefault="00C449DF" w:rsidP="001404B6">
            <w:pPr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26D78">
              <w:rPr>
                <w:sz w:val="24"/>
                <w:szCs w:val="24"/>
              </w:rPr>
              <w:t xml:space="preserve"> </w:t>
            </w:r>
            <w:r w:rsidR="00226D78" w:rsidRPr="00C449DF">
              <w:rPr>
                <w:b/>
                <w:i/>
                <w:sz w:val="24"/>
                <w:szCs w:val="24"/>
                <w:u w:val="single"/>
              </w:rPr>
              <w:t>Ajánlott irodalom:</w:t>
            </w:r>
          </w:p>
          <w:p w:rsidR="00C16E2A" w:rsidRPr="00C16E2A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16E2A">
              <w:rPr>
                <w:sz w:val="24"/>
                <w:szCs w:val="24"/>
              </w:rPr>
              <w:t xml:space="preserve">Rimán J. : Matematikai analízis, EKTF, </w:t>
            </w:r>
            <w:proofErr w:type="spellStart"/>
            <w:r w:rsidRPr="00C16E2A">
              <w:rPr>
                <w:sz w:val="24"/>
                <w:szCs w:val="24"/>
              </w:rPr>
              <w:t>Lyceum</w:t>
            </w:r>
            <w:proofErr w:type="spellEnd"/>
            <w:r w:rsidRPr="00C16E2A">
              <w:rPr>
                <w:sz w:val="24"/>
                <w:szCs w:val="24"/>
              </w:rPr>
              <w:t xml:space="preserve"> Kiadó, 1998.</w:t>
            </w:r>
          </w:p>
          <w:p w:rsidR="00C16E2A" w:rsidRPr="00C16E2A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16E2A">
              <w:rPr>
                <w:sz w:val="24"/>
                <w:szCs w:val="24"/>
              </w:rPr>
              <w:t xml:space="preserve">Rimán J. : Matematikai analízis feladatgyűjtemény, EKF, </w:t>
            </w:r>
            <w:proofErr w:type="spellStart"/>
            <w:r w:rsidRPr="00C16E2A">
              <w:rPr>
                <w:sz w:val="24"/>
                <w:szCs w:val="24"/>
              </w:rPr>
              <w:t>Lyceum</w:t>
            </w:r>
            <w:proofErr w:type="spellEnd"/>
            <w:r w:rsidRPr="00C16E2A">
              <w:rPr>
                <w:sz w:val="24"/>
                <w:szCs w:val="24"/>
              </w:rPr>
              <w:t xml:space="preserve"> Kiadó 2002.</w:t>
            </w:r>
          </w:p>
          <w:p w:rsidR="00C16E2A" w:rsidRPr="00C16E2A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6E2A">
              <w:rPr>
                <w:sz w:val="24"/>
                <w:szCs w:val="24"/>
              </w:rPr>
              <w:t>Abloncy</w:t>
            </w:r>
            <w:proofErr w:type="spellEnd"/>
            <w:r w:rsidRPr="00C16E2A">
              <w:rPr>
                <w:sz w:val="24"/>
                <w:szCs w:val="24"/>
              </w:rPr>
              <w:t xml:space="preserve"> P. - Andrásfai B.: </w:t>
            </w:r>
            <w:proofErr w:type="spellStart"/>
            <w:r w:rsidRPr="00C16E2A">
              <w:rPr>
                <w:sz w:val="24"/>
                <w:szCs w:val="24"/>
              </w:rPr>
              <w:t>Infor-Matek</w:t>
            </w:r>
            <w:proofErr w:type="spellEnd"/>
            <w:r w:rsidRPr="00C16E2A">
              <w:rPr>
                <w:sz w:val="24"/>
                <w:szCs w:val="24"/>
              </w:rPr>
              <w:t xml:space="preserve">. </w:t>
            </w:r>
            <w:proofErr w:type="spellStart"/>
            <w:r w:rsidRPr="00C16E2A">
              <w:rPr>
                <w:sz w:val="24"/>
                <w:szCs w:val="24"/>
              </w:rPr>
              <w:t>Polygon</w:t>
            </w:r>
            <w:proofErr w:type="spellEnd"/>
            <w:r w:rsidRPr="00C16E2A">
              <w:rPr>
                <w:sz w:val="24"/>
                <w:szCs w:val="24"/>
              </w:rPr>
              <w:t xml:space="preserve"> jegyzettár. JATE Bolyai Intézet, Szeged, 1996.</w:t>
            </w:r>
          </w:p>
          <w:p w:rsidR="00C16E2A" w:rsidRPr="00C16E2A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C16E2A">
              <w:rPr>
                <w:sz w:val="24"/>
                <w:szCs w:val="24"/>
              </w:rPr>
              <w:t>Szőkefalvi - Nagy B.: Valós függvények és függvénysorok, Nemzeti Tankönyvkiadó, Budapest, 1977.</w:t>
            </w:r>
          </w:p>
          <w:p w:rsidR="00CF2E10" w:rsidRDefault="00C16E2A" w:rsidP="001404B6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6E2A">
              <w:rPr>
                <w:sz w:val="24"/>
                <w:szCs w:val="24"/>
              </w:rPr>
              <w:lastRenderedPageBreak/>
              <w:t>Binmore</w:t>
            </w:r>
            <w:proofErr w:type="spellEnd"/>
            <w:r w:rsidRPr="00C16E2A">
              <w:rPr>
                <w:sz w:val="24"/>
                <w:szCs w:val="24"/>
              </w:rPr>
              <w:t>, K</w:t>
            </w:r>
            <w:proofErr w:type="gramStart"/>
            <w:r w:rsidRPr="00C16E2A">
              <w:rPr>
                <w:sz w:val="24"/>
                <w:szCs w:val="24"/>
              </w:rPr>
              <w:t>.G</w:t>
            </w:r>
            <w:proofErr w:type="gramEnd"/>
            <w:r w:rsidRPr="00C16E2A">
              <w:rPr>
                <w:sz w:val="24"/>
                <w:szCs w:val="24"/>
              </w:rPr>
              <w:t xml:space="preserve">.: </w:t>
            </w:r>
            <w:proofErr w:type="spellStart"/>
            <w:r w:rsidRPr="00C16E2A">
              <w:rPr>
                <w:sz w:val="24"/>
                <w:szCs w:val="24"/>
              </w:rPr>
              <w:t>Mathematical</w:t>
            </w:r>
            <w:proofErr w:type="spellEnd"/>
            <w:r w:rsidRPr="00C16E2A">
              <w:rPr>
                <w:sz w:val="24"/>
                <w:szCs w:val="24"/>
              </w:rPr>
              <w:t xml:space="preserve"> </w:t>
            </w:r>
            <w:proofErr w:type="spellStart"/>
            <w:r w:rsidRPr="00C16E2A">
              <w:rPr>
                <w:sz w:val="24"/>
                <w:szCs w:val="24"/>
              </w:rPr>
              <w:t>Analysis</w:t>
            </w:r>
            <w:proofErr w:type="spellEnd"/>
            <w:r w:rsidRPr="00C16E2A">
              <w:rPr>
                <w:sz w:val="24"/>
                <w:szCs w:val="24"/>
              </w:rPr>
              <w:t xml:space="preserve">. A </w:t>
            </w:r>
            <w:proofErr w:type="spellStart"/>
            <w:r w:rsidRPr="00C16E2A">
              <w:rPr>
                <w:sz w:val="24"/>
                <w:szCs w:val="24"/>
              </w:rPr>
              <w:t>straightforward</w:t>
            </w:r>
            <w:proofErr w:type="spellEnd"/>
            <w:r w:rsidRPr="00C16E2A">
              <w:rPr>
                <w:sz w:val="24"/>
                <w:szCs w:val="24"/>
              </w:rPr>
              <w:t xml:space="preserve"> </w:t>
            </w:r>
            <w:proofErr w:type="spellStart"/>
            <w:r w:rsidRPr="00C16E2A">
              <w:rPr>
                <w:sz w:val="24"/>
                <w:szCs w:val="24"/>
              </w:rPr>
              <w:t>approach</w:t>
            </w:r>
            <w:proofErr w:type="spellEnd"/>
            <w:r w:rsidRPr="00C16E2A">
              <w:rPr>
                <w:sz w:val="24"/>
                <w:szCs w:val="24"/>
              </w:rPr>
              <w:t>. Cambridge,1989.</w:t>
            </w:r>
          </w:p>
          <w:p w:rsidR="00CF2E10" w:rsidRPr="00CF2E10" w:rsidRDefault="00CF2E10" w:rsidP="001404B6">
            <w:pPr>
              <w:spacing w:line="276" w:lineRule="auto"/>
              <w:ind w:left="720"/>
              <w:jc w:val="both"/>
              <w:rPr>
                <w:sz w:val="24"/>
                <w:szCs w:val="24"/>
              </w:rPr>
            </w:pPr>
          </w:p>
          <w:p w:rsidR="00226D78" w:rsidRPr="00E22BDE" w:rsidRDefault="00226D78" w:rsidP="001404B6">
            <w:pPr>
              <w:spacing w:line="276" w:lineRule="auto"/>
              <w:ind w:left="1080" w:hanging="360"/>
              <w:rPr>
                <w:sz w:val="24"/>
                <w:szCs w:val="24"/>
              </w:rPr>
            </w:pPr>
          </w:p>
        </w:tc>
      </w:tr>
      <w:tr w:rsidR="00226D78" w:rsidRPr="00E22BDE" w:rsidTr="00D429E0">
        <w:tc>
          <w:tcPr>
            <w:tcW w:w="9648" w:type="dxa"/>
            <w:gridSpan w:val="3"/>
          </w:tcPr>
          <w:p w:rsidR="00D429E0" w:rsidRDefault="00D429E0" w:rsidP="001404B6">
            <w:pPr>
              <w:spacing w:line="276" w:lineRule="auto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226D78" w:rsidRDefault="00226D78" w:rsidP="001404B6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1404B6">
              <w:rPr>
                <w:b/>
                <w:sz w:val="24"/>
                <w:szCs w:val="24"/>
              </w:rPr>
              <w:t>Tantárgyfelelős:</w:t>
            </w:r>
            <w:r>
              <w:rPr>
                <w:sz w:val="24"/>
                <w:szCs w:val="24"/>
              </w:rPr>
              <w:t xml:space="preserve"> </w:t>
            </w:r>
            <w:r w:rsidR="00D429E0">
              <w:rPr>
                <w:sz w:val="24"/>
                <w:szCs w:val="24"/>
              </w:rPr>
              <w:t>D</w:t>
            </w:r>
            <w:r w:rsidRPr="0062495A">
              <w:rPr>
                <w:sz w:val="24"/>
                <w:szCs w:val="24"/>
              </w:rPr>
              <w:t xml:space="preserve">r. </w:t>
            </w:r>
            <w:r w:rsidR="00C16E2A">
              <w:rPr>
                <w:sz w:val="24"/>
                <w:szCs w:val="24"/>
              </w:rPr>
              <w:t xml:space="preserve">Liptai Kálmán, </w:t>
            </w:r>
            <w:proofErr w:type="spellStart"/>
            <w:r w:rsidR="00C16E2A">
              <w:rPr>
                <w:sz w:val="24"/>
                <w:szCs w:val="24"/>
              </w:rPr>
              <w:t>habil</w:t>
            </w:r>
            <w:proofErr w:type="spellEnd"/>
            <w:r w:rsidRPr="0062495A">
              <w:rPr>
                <w:sz w:val="24"/>
                <w:szCs w:val="24"/>
              </w:rPr>
              <w:t xml:space="preserve"> PhD</w:t>
            </w:r>
            <w:r w:rsidR="00D429E0">
              <w:rPr>
                <w:sz w:val="24"/>
                <w:szCs w:val="24"/>
              </w:rPr>
              <w:t xml:space="preserve"> – főiskolai tanár</w:t>
            </w:r>
          </w:p>
          <w:p w:rsidR="00C449DF" w:rsidRDefault="00226D78" w:rsidP="00C449DF">
            <w:pPr>
              <w:spacing w:line="276" w:lineRule="auto"/>
              <w:ind w:firstLine="284"/>
              <w:rPr>
                <w:i/>
                <w:sz w:val="24"/>
                <w:szCs w:val="24"/>
              </w:rPr>
            </w:pPr>
            <w:r w:rsidRPr="001404B6">
              <w:rPr>
                <w:b/>
                <w:sz w:val="24"/>
                <w:szCs w:val="24"/>
              </w:rPr>
              <w:t>Oktató</w:t>
            </w:r>
            <w:r w:rsidR="00C16E2A" w:rsidRPr="001404B6">
              <w:rPr>
                <w:b/>
                <w:sz w:val="24"/>
                <w:szCs w:val="24"/>
              </w:rPr>
              <w:t>k</w:t>
            </w:r>
            <w:r w:rsidRPr="001404B6">
              <w:rPr>
                <w:b/>
                <w:sz w:val="24"/>
                <w:szCs w:val="24"/>
              </w:rPr>
              <w:t>:</w:t>
            </w:r>
            <w:r w:rsidRPr="00C016A0">
              <w:rPr>
                <w:i/>
                <w:sz w:val="24"/>
                <w:szCs w:val="24"/>
              </w:rPr>
              <w:t xml:space="preserve"> </w:t>
            </w:r>
            <w:r w:rsidR="00C449DF">
              <w:rPr>
                <w:sz w:val="24"/>
                <w:szCs w:val="24"/>
              </w:rPr>
              <w:t>D</w:t>
            </w:r>
            <w:r w:rsidR="00C449DF" w:rsidRPr="0062495A">
              <w:rPr>
                <w:sz w:val="24"/>
                <w:szCs w:val="24"/>
              </w:rPr>
              <w:t xml:space="preserve">r. </w:t>
            </w:r>
            <w:r w:rsidR="00C449DF">
              <w:rPr>
                <w:sz w:val="24"/>
                <w:szCs w:val="24"/>
              </w:rPr>
              <w:t xml:space="preserve">Liptai Kálmán, </w:t>
            </w:r>
            <w:proofErr w:type="spellStart"/>
            <w:r w:rsidR="00C449DF">
              <w:rPr>
                <w:sz w:val="24"/>
                <w:szCs w:val="24"/>
              </w:rPr>
              <w:t>habil</w:t>
            </w:r>
            <w:proofErr w:type="spellEnd"/>
            <w:r w:rsidR="00C449DF" w:rsidRPr="0062495A">
              <w:rPr>
                <w:sz w:val="24"/>
                <w:szCs w:val="24"/>
              </w:rPr>
              <w:t xml:space="preserve"> PhD</w:t>
            </w:r>
            <w:r w:rsidR="00C449DF">
              <w:rPr>
                <w:sz w:val="24"/>
                <w:szCs w:val="24"/>
              </w:rPr>
              <w:t xml:space="preserve"> – főiskolai tanár</w:t>
            </w:r>
          </w:p>
          <w:p w:rsidR="00D429E0" w:rsidRPr="00446A87" w:rsidRDefault="00D429E0" w:rsidP="00C449DF">
            <w:pPr>
              <w:spacing w:line="276" w:lineRule="auto"/>
              <w:ind w:firstLine="284"/>
              <w:rPr>
                <w:sz w:val="24"/>
                <w:szCs w:val="24"/>
                <w:u w:val="single"/>
              </w:rPr>
            </w:pPr>
          </w:p>
        </w:tc>
      </w:tr>
    </w:tbl>
    <w:p w:rsidR="00226D78" w:rsidRDefault="00226D78" w:rsidP="001404B6">
      <w:pPr>
        <w:spacing w:line="276" w:lineRule="auto"/>
      </w:pPr>
    </w:p>
    <w:p w:rsidR="00226D78" w:rsidRDefault="00226D78" w:rsidP="001404B6">
      <w:pPr>
        <w:spacing w:line="276" w:lineRule="auto"/>
      </w:pPr>
    </w:p>
    <w:sectPr w:rsidR="00226D78" w:rsidSect="0059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AA9"/>
    <w:multiLevelType w:val="hybridMultilevel"/>
    <w:tmpl w:val="550642C6"/>
    <w:lvl w:ilvl="0" w:tplc="2A9CFB92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F7A69"/>
    <w:multiLevelType w:val="hybridMultilevel"/>
    <w:tmpl w:val="D1740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637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658F2"/>
    <w:multiLevelType w:val="hybridMultilevel"/>
    <w:tmpl w:val="BBA06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E66BD"/>
    <w:multiLevelType w:val="hybridMultilevel"/>
    <w:tmpl w:val="74B84032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42ABC"/>
    <w:multiLevelType w:val="hybridMultilevel"/>
    <w:tmpl w:val="652CC7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B1AC3"/>
    <w:multiLevelType w:val="singleLevel"/>
    <w:tmpl w:val="2BDE2F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2CD52AFE"/>
    <w:multiLevelType w:val="hybridMultilevel"/>
    <w:tmpl w:val="1B7257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9">
    <w:nsid w:val="341726AB"/>
    <w:multiLevelType w:val="hybridMultilevel"/>
    <w:tmpl w:val="F05C8D80"/>
    <w:lvl w:ilvl="0" w:tplc="3B1C0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46EC5"/>
    <w:multiLevelType w:val="hybridMultilevel"/>
    <w:tmpl w:val="739A4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62D2"/>
    <w:multiLevelType w:val="hybridMultilevel"/>
    <w:tmpl w:val="36E66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F12EB"/>
    <w:multiLevelType w:val="hybridMultilevel"/>
    <w:tmpl w:val="D1D2262E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D2B30"/>
    <w:multiLevelType w:val="hybridMultilevel"/>
    <w:tmpl w:val="87741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26923"/>
    <w:multiLevelType w:val="hybridMultilevel"/>
    <w:tmpl w:val="45DA403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A1680A"/>
    <w:multiLevelType w:val="hybridMultilevel"/>
    <w:tmpl w:val="34B432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C017E4"/>
    <w:multiLevelType w:val="hybridMultilevel"/>
    <w:tmpl w:val="83BA1F4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675D9F"/>
    <w:multiLevelType w:val="hybridMultilevel"/>
    <w:tmpl w:val="AB742240"/>
    <w:lvl w:ilvl="0" w:tplc="040E0001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366138"/>
    <w:multiLevelType w:val="hybridMultilevel"/>
    <w:tmpl w:val="F58C7C3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C51C2F"/>
    <w:multiLevelType w:val="hybridMultilevel"/>
    <w:tmpl w:val="10BEB9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7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13"/>
  </w:num>
  <w:num w:numId="13">
    <w:abstractNumId w:val="19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  <w:num w:numId="18">
    <w:abstractNumId w:val="1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26D78"/>
    <w:rsid w:val="00053D13"/>
    <w:rsid w:val="00084AB2"/>
    <w:rsid w:val="000935D8"/>
    <w:rsid w:val="000D0878"/>
    <w:rsid w:val="001404B6"/>
    <w:rsid w:val="002029B6"/>
    <w:rsid w:val="00226D78"/>
    <w:rsid w:val="00282ECE"/>
    <w:rsid w:val="003212DF"/>
    <w:rsid w:val="00324A6D"/>
    <w:rsid w:val="0039599D"/>
    <w:rsid w:val="00452247"/>
    <w:rsid w:val="004B0256"/>
    <w:rsid w:val="005119CA"/>
    <w:rsid w:val="00523688"/>
    <w:rsid w:val="0052574E"/>
    <w:rsid w:val="00536A64"/>
    <w:rsid w:val="0059470A"/>
    <w:rsid w:val="005A6D32"/>
    <w:rsid w:val="005D13E0"/>
    <w:rsid w:val="0064372C"/>
    <w:rsid w:val="0066612C"/>
    <w:rsid w:val="00667DFC"/>
    <w:rsid w:val="00681FA9"/>
    <w:rsid w:val="006B3C9D"/>
    <w:rsid w:val="006E6AE6"/>
    <w:rsid w:val="0072408A"/>
    <w:rsid w:val="0074178C"/>
    <w:rsid w:val="00823567"/>
    <w:rsid w:val="00910B5A"/>
    <w:rsid w:val="00950399"/>
    <w:rsid w:val="00967136"/>
    <w:rsid w:val="009809E3"/>
    <w:rsid w:val="00A42CF9"/>
    <w:rsid w:val="00A456A1"/>
    <w:rsid w:val="00A8110B"/>
    <w:rsid w:val="00B64A25"/>
    <w:rsid w:val="00C16E2A"/>
    <w:rsid w:val="00C449DF"/>
    <w:rsid w:val="00CF2E10"/>
    <w:rsid w:val="00D429E0"/>
    <w:rsid w:val="00D81D58"/>
    <w:rsid w:val="00DD2A6F"/>
    <w:rsid w:val="00EB5311"/>
    <w:rsid w:val="00F35C13"/>
    <w:rsid w:val="00FA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26D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26D78"/>
    <w:rPr>
      <w:color w:val="0000FF"/>
      <w:u w:val="single"/>
    </w:rPr>
  </w:style>
  <w:style w:type="paragraph" w:styleId="Szvegtrzs">
    <w:name w:val="Body Text"/>
    <w:basedOn w:val="Norml"/>
    <w:link w:val="SzvegtrzsChar"/>
    <w:rsid w:val="000935D8"/>
    <w:pPr>
      <w:jc w:val="both"/>
    </w:pPr>
    <w:rPr>
      <w:noProof/>
    </w:rPr>
  </w:style>
  <w:style w:type="character" w:customStyle="1" w:styleId="SzvegtrzsChar">
    <w:name w:val="Szövegtörzs Char"/>
    <w:basedOn w:val="Bekezdsalapbettpusa"/>
    <w:link w:val="Szvegtrzs"/>
    <w:rsid w:val="000935D8"/>
    <w:rPr>
      <w:noProof/>
    </w:rPr>
  </w:style>
  <w:style w:type="paragraph" w:customStyle="1" w:styleId="DefaultParagraphFont1">
    <w:name w:val="Default Paragraph Font1"/>
    <w:next w:val="Norml"/>
    <w:rsid w:val="00053D13"/>
    <w:rPr>
      <w:rFonts w:ascii="CG Times (W1)" w:hAnsi="CG Times (W1)"/>
      <w:lang w:eastAsia="nl-NL"/>
    </w:rPr>
  </w:style>
  <w:style w:type="paragraph" w:styleId="Listaszerbekezds">
    <w:name w:val="List Paragraph"/>
    <w:basedOn w:val="Norml"/>
    <w:uiPriority w:val="34"/>
    <w:qFormat/>
    <w:rsid w:val="00C4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EKF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Kiss Katalin</dc:creator>
  <cp:lastModifiedBy>Felhasználónév</cp:lastModifiedBy>
  <cp:revision>3</cp:revision>
  <dcterms:created xsi:type="dcterms:W3CDTF">2014-02-04T10:22:00Z</dcterms:created>
  <dcterms:modified xsi:type="dcterms:W3CDTF">2014-02-05T09:13:00Z</dcterms:modified>
</cp:coreProperties>
</file>